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88" w:rsidRPr="00F51188" w:rsidRDefault="00F51188" w:rsidP="00F51188">
      <w:pPr>
        <w:pStyle w:val="Sansinterligne"/>
        <w:shd w:val="clear" w:color="auto" w:fill="FF9800"/>
        <w:rPr>
          <w:rFonts w:ascii="Gotham Rounded Bold" w:hAnsi="Gotham Rounded Bold"/>
          <w:color w:val="FFFFFF" w:themeColor="background1"/>
          <w:sz w:val="30"/>
          <w:szCs w:val="30"/>
        </w:rPr>
        <w:sectPr w:rsidR="00F51188" w:rsidRPr="00F51188" w:rsidSect="00F51188">
          <w:footerReference w:type="default" r:id="rId7"/>
          <w:footerReference w:type="first" r:id="rId8"/>
          <w:pgSz w:w="11906" w:h="16838"/>
          <w:pgMar w:top="1417" w:right="1417" w:bottom="1417" w:left="1417" w:header="708" w:footer="510" w:gutter="0"/>
          <w:cols w:space="567"/>
          <w:titlePg/>
          <w:docGrid w:linePitch="360"/>
        </w:sectPr>
      </w:pPr>
      <w:bookmarkStart w:id="0" w:name="_Hlk508198314"/>
      <w:r w:rsidRPr="00F51188">
        <w:rPr>
          <w:rFonts w:ascii="Gotham Rounded Bold" w:hAnsi="Gotham Rounded Bold"/>
          <w:color w:val="FFFFFF" w:themeColor="background1"/>
          <w:sz w:val="30"/>
          <w:szCs w:val="30"/>
        </w:rPr>
        <w:t>Les sons et les lettres</w:t>
      </w:r>
    </w:p>
    <w:p w:rsidR="00894C2A" w:rsidRPr="00FD6CD9" w:rsidRDefault="0077742E" w:rsidP="00FE30E0">
      <w:pPr>
        <w:pStyle w:val="Titre2"/>
        <w:spacing w:before="0"/>
        <w:sectPr w:rsidR="00894C2A" w:rsidRPr="00FD6CD9" w:rsidSect="00347F29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" w:name="_Toc508121319"/>
      <w:bookmarkEnd w:id="0"/>
      <w:r>
        <w:t>L</w:t>
      </w:r>
      <w:bookmarkEnd w:id="1"/>
      <w:r w:rsidR="0038688A">
        <w:t xml:space="preserve">es </w:t>
      </w:r>
      <w:r w:rsidR="00894C2A">
        <w:t>noms terminés pa</w:t>
      </w:r>
      <w:bookmarkStart w:id="2" w:name="_GoBack"/>
      <w:bookmarkEnd w:id="2"/>
      <w:r w:rsidR="00894C2A">
        <w:t>r le son [oer]</w:t>
      </w:r>
    </w:p>
    <w:p w:rsidR="001C4842" w:rsidRPr="002558E0" w:rsidRDefault="001C4842" w:rsidP="001C4842">
      <w:pPr>
        <w:spacing w:before="36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 w:rsidRPr="008B4E95">
        <w:rPr>
          <w:color w:val="FFFFFF" w:themeColor="background1"/>
          <w:shd w:val="clear" w:color="auto" w:fill="35BD00"/>
        </w:rPr>
        <w:t>1</w:t>
      </w:r>
      <w:r w:rsidRPr="008B4E95">
        <w:rPr>
          <w:b/>
          <w:color w:val="FFFFFF" w:themeColor="background1"/>
          <w:shd w:val="clear" w:color="auto" w:fill="35BD00"/>
        </w:rPr>
        <w:t xml:space="preserve">  </w:t>
      </w:r>
      <w:r>
        <w:rPr>
          <w:b/>
        </w:rPr>
        <w:t xml:space="preserve"> Dans chaque liste, souligne l’intrus. </w:t>
      </w:r>
    </w:p>
    <w:p w:rsidR="001C4842" w:rsidRDefault="001C4842" w:rsidP="001C4842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 xml:space="preserve">laideur – beurre – fleur – couleur </w:t>
      </w:r>
    </w:p>
    <w:p w:rsidR="001C4842" w:rsidRDefault="001C4842" w:rsidP="001C4842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>
        <w:t>demeure – voleur – chasseur – ordinateur</w:t>
      </w:r>
    </w:p>
    <w:p w:rsidR="001C4842" w:rsidRDefault="001C4842" w:rsidP="001C4842">
      <w:pPr>
        <w:pStyle w:val="Paragraphedeliste"/>
        <w:numPr>
          <w:ilvl w:val="0"/>
          <w:numId w:val="25"/>
        </w:numPr>
        <w:pBdr>
          <w:bottom w:val="single" w:sz="4" w:space="11" w:color="auto"/>
        </w:pBdr>
        <w:spacing w:before="480" w:after="240" w:line="360" w:lineRule="auto"/>
        <w:ind w:left="244" w:hanging="244"/>
        <w:jc w:val="both"/>
      </w:pPr>
      <w:r>
        <w:t xml:space="preserve">radiateur – blancheur – menteur – heure </w:t>
      </w:r>
    </w:p>
    <w:p w:rsidR="001C4842" w:rsidRDefault="001C4842" w:rsidP="001C4842">
      <w:pPr>
        <w:spacing w:before="480" w:after="240" w:line="240" w:lineRule="auto"/>
        <w:jc w:val="both"/>
        <w:rPr>
          <w:b/>
        </w:rPr>
      </w:pPr>
      <w:r w:rsidRPr="007D1F61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>2</w:t>
      </w:r>
      <w:r>
        <w:rPr>
          <w:b/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Dans cette liste, souligne uni</w:t>
      </w:r>
      <w:r w:rsidR="00780CF0">
        <w:rPr>
          <w:b/>
        </w:rPr>
        <w:t>quement les mots dont le son [œ</w:t>
      </w:r>
      <w:r>
        <w:rPr>
          <w:b/>
        </w:rPr>
        <w:t xml:space="preserve">r] s’écrit </w:t>
      </w:r>
      <w:r w:rsidRPr="00F74F10">
        <w:rPr>
          <w:b/>
        </w:rPr>
        <w:t>œur</w:t>
      </w:r>
      <w:r>
        <w:rPr>
          <w:b/>
        </w:rPr>
        <w:t>.</w:t>
      </w:r>
    </w:p>
    <w:p w:rsidR="001C4842" w:rsidRDefault="001C4842" w:rsidP="001C4842">
      <w:pPr>
        <w:pBdr>
          <w:bottom w:val="single" w:sz="4" w:space="1" w:color="auto"/>
        </w:pBdr>
        <w:spacing w:before="120" w:after="360" w:line="360" w:lineRule="auto"/>
      </w:pPr>
      <w:r w:rsidRPr="002558E0">
        <w:t xml:space="preserve">les </w:t>
      </w:r>
      <w:r w:rsidRPr="009664CD">
        <w:t>sœurs</w:t>
      </w:r>
      <w:r w:rsidRPr="002558E0">
        <w:t xml:space="preserve"> </w:t>
      </w:r>
      <w:r>
        <w:t xml:space="preserve">siamoises </w:t>
      </w:r>
      <w:r w:rsidRPr="002558E0">
        <w:t xml:space="preserve">– de la sueur </w:t>
      </w:r>
      <w:r>
        <w:t>–</w:t>
      </w:r>
      <w:r w:rsidRPr="002558E0">
        <w:t xml:space="preserve"> </w:t>
      </w:r>
      <w:r>
        <w:t xml:space="preserve"> un </w:t>
      </w:r>
      <w:r w:rsidRPr="009664CD">
        <w:t>cœur</w:t>
      </w:r>
      <w:r>
        <w:t xml:space="preserve"> d’artichaut – quel frayeur ! – </w:t>
      </w:r>
      <w:r>
        <w:br/>
        <w:t xml:space="preserve">c’est ma </w:t>
      </w:r>
      <w:r w:rsidRPr="009664CD">
        <w:t>demi-sœur</w:t>
      </w:r>
      <w:r>
        <w:t xml:space="preserve"> –</w:t>
      </w:r>
      <w:r w:rsidRPr="002558E0">
        <w:t xml:space="preserve"> </w:t>
      </w:r>
      <w:r>
        <w:t xml:space="preserve">un </w:t>
      </w:r>
      <w:r w:rsidRPr="002E7D99">
        <w:t>chœur d’opéra – plusieurs chanteurs – un cœur amoureux</w:t>
      </w:r>
    </w:p>
    <w:p w:rsidR="001C4842" w:rsidRDefault="001C4842" w:rsidP="001C4842">
      <w:pPr>
        <w:spacing w:before="360" w:after="240" w:line="240" w:lineRule="auto"/>
      </w:pPr>
      <w:r w:rsidRPr="00CA0615">
        <w:rPr>
          <w:shd w:val="clear" w:color="auto" w:fill="35BD00"/>
        </w:rPr>
        <w:t xml:space="preserve">  </w:t>
      </w:r>
      <w:r>
        <w:rPr>
          <w:color w:val="FFFFFF" w:themeColor="background1"/>
          <w:shd w:val="clear" w:color="auto" w:fill="35BD00"/>
        </w:rPr>
        <w:t xml:space="preserve">3 </w:t>
      </w:r>
      <w:r w:rsidRPr="00CA0615">
        <w:rPr>
          <w:color w:val="FFFFFF" w:themeColor="background1"/>
          <w:shd w:val="clear" w:color="auto" w:fill="35BD00"/>
        </w:rPr>
        <w:t xml:space="preserve"> </w:t>
      </w:r>
      <w:r>
        <w:rPr>
          <w:b/>
        </w:rPr>
        <w:t xml:space="preserve"> Recopie ces phrases en complétant les mots par eur ou eure.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</w:pPr>
      <w:r w:rsidRPr="002E7D99">
        <w:t xml:space="preserve">Mon petit frère a p..... de l’ascens.... de notre immeuble.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</w:pPr>
      <w:r w:rsidRPr="002E7D99">
        <w:t xml:space="preserve">J’attends depuis une demi-h..... dans la salle d’attente du doct.... . Il fait une chal.... étouffante !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</w:pPr>
      <w:r w:rsidRPr="002E7D99">
        <w:t xml:space="preserve">Cette dem.... est une vraie splend.... !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pBdr>
          <w:bottom w:val="single" w:sz="4" w:space="15" w:color="auto"/>
        </w:pBdr>
        <w:spacing w:before="240" w:after="180" w:line="360" w:lineRule="auto"/>
        <w:ind w:left="244" w:hanging="244"/>
      </w:pPr>
      <w:r w:rsidRPr="002E7D99">
        <w:t>Ce restaurant est non-fum.... .</w:t>
      </w:r>
    </w:p>
    <w:p w:rsidR="001C4842" w:rsidRPr="002E7D99" w:rsidRDefault="001C4842" w:rsidP="001C4842">
      <w:pPr>
        <w:spacing w:before="240" w:after="360" w:line="240" w:lineRule="auto"/>
      </w:pPr>
      <w:r w:rsidRPr="002E7D99">
        <w:rPr>
          <w:shd w:val="clear" w:color="auto" w:fill="35BD00"/>
        </w:rPr>
        <w:t xml:space="preserve">  </w:t>
      </w:r>
      <w:r w:rsidRPr="002E7D99">
        <w:rPr>
          <w:color w:val="FFFFFF" w:themeColor="background1"/>
          <w:shd w:val="clear" w:color="auto" w:fill="35BD00"/>
        </w:rPr>
        <w:t xml:space="preserve">4  </w:t>
      </w:r>
      <w:r w:rsidRPr="002E7D99">
        <w:rPr>
          <w:b/>
        </w:rPr>
        <w:t xml:space="preserve"> Complète les mots avec eur, eure ou eurre. 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1"/>
        <w:gridCol w:w="2121"/>
      </w:tblGrid>
      <w:tr w:rsidR="001C4842" w:rsidRPr="002E7D99" w:rsidTr="004E6ECF">
        <w:trPr>
          <w:trHeight w:val="1059"/>
        </w:trPr>
        <w:tc>
          <w:tcPr>
            <w:tcW w:w="2121" w:type="dxa"/>
          </w:tcPr>
          <w:p w:rsidR="001C4842" w:rsidRPr="002E7D99" w:rsidRDefault="001C4842" w:rsidP="001C4842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 w:rsidRPr="002E7D99">
              <w:t>le b.....</w:t>
            </w:r>
          </w:p>
          <w:p w:rsidR="001C4842" w:rsidRPr="002E7D99" w:rsidRDefault="001C4842" w:rsidP="001C4842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 w:rsidRPr="002E7D99">
              <w:t>le bonh....</w:t>
            </w:r>
          </w:p>
          <w:p w:rsidR="001C4842" w:rsidRPr="002E7D99" w:rsidRDefault="001C4842" w:rsidP="001C4842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 w:rsidRPr="002E7D99">
              <w:t xml:space="preserve">l’horr....  </w:t>
            </w:r>
          </w:p>
        </w:tc>
        <w:tc>
          <w:tcPr>
            <w:tcW w:w="2121" w:type="dxa"/>
          </w:tcPr>
          <w:p w:rsidR="001C4842" w:rsidRPr="002E7D99" w:rsidRDefault="001C4842" w:rsidP="001C4842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 w:rsidRPr="002E7D99">
              <w:t>ce mot....</w:t>
            </w:r>
          </w:p>
          <w:p w:rsidR="001C4842" w:rsidRPr="002E7D99" w:rsidRDefault="001C4842" w:rsidP="001C4842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 w:rsidRPr="002E7D99">
              <w:t>un h.....</w:t>
            </w:r>
          </w:p>
          <w:p w:rsidR="001C4842" w:rsidRPr="002E7D99" w:rsidRDefault="001C4842" w:rsidP="001C4842">
            <w:pPr>
              <w:pStyle w:val="Paragraphedeliste"/>
              <w:numPr>
                <w:ilvl w:val="0"/>
                <w:numId w:val="18"/>
              </w:numPr>
              <w:spacing w:after="0" w:line="480" w:lineRule="auto"/>
              <w:ind w:left="244" w:hanging="244"/>
            </w:pPr>
            <w:r w:rsidRPr="002E7D99">
              <w:t>la dem....</w:t>
            </w:r>
          </w:p>
        </w:tc>
      </w:tr>
    </w:tbl>
    <w:p w:rsidR="001C4842" w:rsidRPr="002E7D99" w:rsidRDefault="001C4842" w:rsidP="001C4842">
      <w:pPr>
        <w:pBdr>
          <w:top w:val="single" w:sz="4" w:space="13" w:color="auto"/>
        </w:pBdr>
        <w:spacing w:before="120" w:after="240" w:line="240" w:lineRule="auto"/>
      </w:pPr>
      <w:r w:rsidRPr="002E7D99">
        <w:rPr>
          <w:color w:val="FFFFFF" w:themeColor="background1"/>
          <w:shd w:val="clear" w:color="auto" w:fill="35BD00"/>
        </w:rPr>
        <w:t xml:space="preserve">  5  </w:t>
      </w:r>
      <w:r w:rsidRPr="002E7D99">
        <w:rPr>
          <w:color w:val="FFFFFF" w:themeColor="background1"/>
        </w:rPr>
        <w:t> </w:t>
      </w:r>
      <w:bookmarkStart w:id="3" w:name="_Hlk508877400"/>
      <w:r w:rsidR="00780CF0" w:rsidRPr="00780CF0">
        <w:rPr>
          <w:b/>
        </w:rPr>
        <w:t>Recopie les phrases en complétant les mots par eur, eure ou œur.</w:t>
      </w:r>
      <w:bookmarkEnd w:id="3"/>
      <w:r w:rsidR="00780CF0" w:rsidRPr="002E7D99">
        <w:rPr>
          <w:b/>
        </w:rPr>
        <w:t xml:space="preserve"> 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2E7D99">
        <w:t>Ce présentat.... télé est aussi un talentueux chant.... .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480" w:after="240" w:line="360" w:lineRule="auto"/>
        <w:ind w:left="244" w:hanging="244"/>
        <w:jc w:val="both"/>
      </w:pPr>
      <w:r w:rsidRPr="002E7D99">
        <w:t>Cette ancienne dem.... appartenait à un célèbre navigat.... .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480" w:after="240" w:line="360" w:lineRule="auto"/>
        <w:ind w:left="244" w:hanging="244"/>
        <w:jc w:val="both"/>
      </w:pPr>
      <w:r w:rsidRPr="002E7D99">
        <w:t xml:space="preserve">Quelle err.... de passer l’aspirat.... à six h.... du matin !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480" w:after="240" w:line="360" w:lineRule="auto"/>
        <w:ind w:left="244" w:hanging="244"/>
        <w:jc w:val="both"/>
      </w:pPr>
      <w:r w:rsidRPr="002E7D99">
        <w:t xml:space="preserve">Le box.... déclare forfait. Il a une doul.... au c.... .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480" w:after="240" w:line="360" w:lineRule="auto"/>
        <w:ind w:left="244" w:hanging="244"/>
        <w:jc w:val="both"/>
      </w:pPr>
      <w:r w:rsidRPr="002E7D99">
        <w:t>Votre belle-s.... est de  bonne hum..... .</w:t>
      </w:r>
    </w:p>
    <w:p w:rsidR="001C4842" w:rsidRDefault="001C4842" w:rsidP="001C4842">
      <w:pPr>
        <w:spacing w:before="480" w:after="240" w:line="240" w:lineRule="auto"/>
        <w:jc w:val="both"/>
        <w:rPr>
          <w:shd w:val="clear" w:color="auto" w:fill="FF9800"/>
        </w:rPr>
      </w:pPr>
      <w:r>
        <w:rPr>
          <w:shd w:val="clear" w:color="auto" w:fill="FF9800"/>
        </w:rPr>
        <w:br w:type="page"/>
      </w:r>
    </w:p>
    <w:p w:rsidR="001C4842" w:rsidRPr="002E7D99" w:rsidRDefault="001C4842" w:rsidP="001C4842">
      <w:pPr>
        <w:spacing w:before="480" w:after="240" w:line="240" w:lineRule="auto"/>
        <w:jc w:val="both"/>
        <w:rPr>
          <w:b/>
          <w:u w:val="single"/>
        </w:rPr>
      </w:pPr>
      <w:r w:rsidRPr="002E7D99">
        <w:rPr>
          <w:shd w:val="clear" w:color="auto" w:fill="FF9800"/>
        </w:rPr>
        <w:lastRenderedPageBreak/>
        <w:t xml:space="preserve">  </w:t>
      </w:r>
      <w:r w:rsidRPr="002E7D99">
        <w:rPr>
          <w:color w:val="FFFFFF" w:themeColor="background1"/>
          <w:shd w:val="clear" w:color="auto" w:fill="FF9800"/>
        </w:rPr>
        <w:t xml:space="preserve">6 </w:t>
      </w:r>
      <w:r w:rsidRPr="002E7D99">
        <w:rPr>
          <w:b/>
          <w:color w:val="FFFFFF" w:themeColor="background1"/>
          <w:shd w:val="clear" w:color="auto" w:fill="FF9800"/>
        </w:rPr>
        <w:t xml:space="preserve"> </w:t>
      </w:r>
      <w:r w:rsidRPr="002E7D99">
        <w:rPr>
          <w:b/>
        </w:rPr>
        <w:t xml:space="preserve"> Pour chaque adjectif, trouve un nom de la même famille finissant par </w:t>
      </w:r>
      <w:r w:rsidRPr="002E7D99">
        <w:rPr>
          <w:b/>
          <w:u w:val="single"/>
        </w:rPr>
        <w:t>eur</w:t>
      </w:r>
      <w:r w:rsidRPr="002E7D99">
        <w:rPr>
          <w:b/>
        </w:rPr>
        <w:t xml:space="preserve"> . Exemple :  large </w:t>
      </w:r>
      <w:r w:rsidRPr="002E7D99">
        <w:rPr>
          <w:sz w:val="16"/>
          <w:szCs w:val="16"/>
        </w:rPr>
        <w:sym w:font="Wingdings" w:char="F0E0"/>
      </w:r>
      <w:r w:rsidRPr="002E7D99">
        <w:rPr>
          <w:sz w:val="16"/>
          <w:szCs w:val="16"/>
        </w:rPr>
        <w:t xml:space="preserve"> </w:t>
      </w:r>
      <w:r w:rsidRPr="002E7D99">
        <w:rPr>
          <w:b/>
        </w:rPr>
        <w:t>larg</w:t>
      </w:r>
      <w:r w:rsidRPr="002E7D99">
        <w:rPr>
          <w:b/>
          <w:u w:val="single"/>
        </w:rPr>
        <w:t>eur</w:t>
      </w:r>
    </w:p>
    <w:p w:rsidR="001C4842" w:rsidRPr="002E7D99" w:rsidRDefault="001C4842" w:rsidP="001C4842">
      <w:pPr>
        <w:pBdr>
          <w:bottom w:val="single" w:sz="4" w:space="9" w:color="auto"/>
        </w:pBdr>
        <w:spacing w:before="240" w:after="240" w:line="240" w:lineRule="auto"/>
      </w:pPr>
      <w:r w:rsidRPr="002E7D99">
        <w:t xml:space="preserve">rouge – chaud – doux – blanc – </w:t>
      </w:r>
      <w:r>
        <w:t xml:space="preserve"> </w:t>
      </w:r>
      <w:r w:rsidRPr="002E7D99">
        <w:t>épais –  profond</w:t>
      </w:r>
    </w:p>
    <w:p w:rsidR="001C4842" w:rsidRPr="002E7D99" w:rsidRDefault="001C4842" w:rsidP="001C4842">
      <w:pPr>
        <w:spacing w:before="480" w:after="240" w:line="240" w:lineRule="auto"/>
        <w:jc w:val="both"/>
        <w:rPr>
          <w:b/>
          <w:u w:val="single"/>
        </w:rPr>
      </w:pPr>
      <w:r w:rsidRPr="002E7D99">
        <w:rPr>
          <w:shd w:val="clear" w:color="auto" w:fill="FF9800"/>
        </w:rPr>
        <w:t xml:space="preserve">  </w:t>
      </w:r>
      <w:r w:rsidRPr="002E7D99">
        <w:rPr>
          <w:color w:val="FFFFFF" w:themeColor="background1"/>
          <w:shd w:val="clear" w:color="auto" w:fill="FF9800"/>
        </w:rPr>
        <w:t>7</w:t>
      </w:r>
      <w:r w:rsidRPr="002E7D99">
        <w:rPr>
          <w:b/>
          <w:color w:val="FFFFFF" w:themeColor="background1"/>
          <w:shd w:val="clear" w:color="auto" w:fill="FF9800"/>
        </w:rPr>
        <w:t xml:space="preserve"> </w:t>
      </w:r>
      <w:r w:rsidRPr="002E7D99">
        <w:rPr>
          <w:b/>
        </w:rPr>
        <w:t xml:space="preserve"> Pour chaque verbe, trouve un nom de la même famille finissant par </w:t>
      </w:r>
      <w:r w:rsidRPr="002E7D99">
        <w:rPr>
          <w:b/>
          <w:u w:val="single"/>
        </w:rPr>
        <w:t>eur</w:t>
      </w:r>
      <w:r w:rsidRPr="002E7D99">
        <w:rPr>
          <w:b/>
        </w:rPr>
        <w:t xml:space="preserve">. Exemple :  nager </w:t>
      </w:r>
      <w:r w:rsidRPr="002E7D99">
        <w:rPr>
          <w:sz w:val="16"/>
          <w:szCs w:val="16"/>
        </w:rPr>
        <w:sym w:font="Wingdings" w:char="F0E0"/>
      </w:r>
      <w:r w:rsidRPr="002E7D99">
        <w:rPr>
          <w:sz w:val="16"/>
          <w:szCs w:val="16"/>
        </w:rPr>
        <w:t xml:space="preserve"> </w:t>
      </w:r>
      <w:r w:rsidRPr="002E7D99">
        <w:rPr>
          <w:b/>
        </w:rPr>
        <w:t>nag</w:t>
      </w:r>
      <w:r w:rsidRPr="002E7D99">
        <w:rPr>
          <w:b/>
          <w:u w:val="single"/>
        </w:rPr>
        <w:t>eur</w:t>
      </w:r>
    </w:p>
    <w:p w:rsidR="001C4842" w:rsidRPr="002E7D99" w:rsidRDefault="001C4842" w:rsidP="001C4842">
      <w:pPr>
        <w:pBdr>
          <w:bottom w:val="single" w:sz="4" w:space="12" w:color="auto"/>
        </w:pBdr>
        <w:spacing w:before="240" w:after="240" w:line="240" w:lineRule="auto"/>
        <w:jc w:val="both"/>
      </w:pPr>
      <w:r w:rsidRPr="002E7D99">
        <w:t xml:space="preserve">skier – chanter – coiffer – chasser – voyager – vendre – balayer </w:t>
      </w:r>
    </w:p>
    <w:p w:rsidR="001C4842" w:rsidRPr="002E7D99" w:rsidRDefault="001C4842" w:rsidP="001C4842">
      <w:pPr>
        <w:spacing w:before="360" w:after="240" w:line="240" w:lineRule="auto"/>
        <w:jc w:val="both"/>
        <w:rPr>
          <w:b/>
        </w:rPr>
      </w:pPr>
      <w:r w:rsidRPr="002E7D99">
        <w:rPr>
          <w:shd w:val="clear" w:color="auto" w:fill="FF9800"/>
        </w:rPr>
        <w:t xml:space="preserve">  </w:t>
      </w:r>
      <w:r w:rsidRPr="002E7D99">
        <w:rPr>
          <w:color w:val="FFFFFF" w:themeColor="background1"/>
          <w:shd w:val="clear" w:color="auto" w:fill="FF9800"/>
        </w:rPr>
        <w:t xml:space="preserve">8 </w:t>
      </w:r>
      <w:r w:rsidRPr="002E7D99">
        <w:rPr>
          <w:b/>
          <w:color w:val="FFFFFF" w:themeColor="background1"/>
          <w:shd w:val="clear" w:color="auto" w:fill="FF9800"/>
        </w:rPr>
        <w:t xml:space="preserve"> </w:t>
      </w:r>
      <w:r w:rsidRPr="002E7D99">
        <w:rPr>
          <w:b/>
        </w:rPr>
        <w:t xml:space="preserve"> Écris le contraire des mots suivants. 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2E7D99">
        <w:t>le malheur</w:t>
      </w:r>
      <w:r w:rsidRPr="002E7D99">
        <w:rPr>
          <w:b/>
        </w:rPr>
        <w:t xml:space="preserve"> </w:t>
      </w:r>
      <w:r w:rsidRPr="002E7D99">
        <w:rPr>
          <w:sz w:val="16"/>
          <w:szCs w:val="16"/>
        </w:rPr>
        <w:sym w:font="Wingdings" w:char="F0E0"/>
      </w:r>
      <w:r w:rsidRPr="002E7D99">
        <w:rPr>
          <w:sz w:val="16"/>
          <w:szCs w:val="16"/>
        </w:rPr>
        <w:t xml:space="preserve">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2E7D99">
        <w:t xml:space="preserve">l’intérieur </w:t>
      </w:r>
      <w:r w:rsidRPr="002E7D99">
        <w:rPr>
          <w:sz w:val="16"/>
          <w:szCs w:val="16"/>
        </w:rPr>
        <w:sym w:font="Wingdings" w:char="F0E0"/>
      </w:r>
      <w:r w:rsidRPr="002E7D99">
        <w:rPr>
          <w:sz w:val="16"/>
          <w:szCs w:val="16"/>
        </w:rPr>
        <w:t xml:space="preserve"> </w:t>
      </w:r>
      <w:r w:rsidRPr="002E7D99">
        <w:t xml:space="preserve">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2E7D99">
        <w:t xml:space="preserve">la chaleur </w:t>
      </w:r>
      <w:r w:rsidRPr="002E7D99">
        <w:rPr>
          <w:sz w:val="16"/>
          <w:szCs w:val="16"/>
        </w:rPr>
        <w:sym w:font="Wingdings" w:char="F0E0"/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pBdr>
          <w:bottom w:val="single" w:sz="4" w:space="14" w:color="auto"/>
        </w:pBdr>
        <w:spacing w:before="240" w:after="180" w:line="360" w:lineRule="auto"/>
        <w:ind w:left="244" w:hanging="244"/>
        <w:jc w:val="both"/>
      </w:pPr>
      <w:r w:rsidRPr="002E7D99">
        <w:t>le vendeur</w:t>
      </w:r>
      <w:r w:rsidRPr="002E7D99">
        <w:rPr>
          <w:sz w:val="16"/>
          <w:szCs w:val="16"/>
        </w:rPr>
        <w:t xml:space="preserve"> </w:t>
      </w:r>
      <w:r w:rsidRPr="002E7D99">
        <w:rPr>
          <w:sz w:val="16"/>
          <w:szCs w:val="16"/>
        </w:rPr>
        <w:sym w:font="Wingdings" w:char="F0E0"/>
      </w:r>
    </w:p>
    <w:p w:rsidR="001C4842" w:rsidRPr="002E7D99" w:rsidRDefault="001C4842" w:rsidP="001C4842">
      <w:pPr>
        <w:spacing w:before="360" w:after="120" w:line="240" w:lineRule="auto"/>
        <w:rPr>
          <w:b/>
        </w:rPr>
      </w:pPr>
      <w:r w:rsidRPr="002E7D99">
        <w:rPr>
          <w:shd w:val="clear" w:color="auto" w:fill="FF9800"/>
        </w:rPr>
        <w:t xml:space="preserve">  </w:t>
      </w:r>
      <w:r w:rsidRPr="002E7D99">
        <w:rPr>
          <w:color w:val="FFFFFF" w:themeColor="background1"/>
          <w:shd w:val="clear" w:color="auto" w:fill="FF9800"/>
        </w:rPr>
        <w:t xml:space="preserve">9 </w:t>
      </w:r>
      <w:r w:rsidRPr="002E7D99">
        <w:rPr>
          <w:b/>
          <w:color w:val="FFFFFF" w:themeColor="background1"/>
          <w:shd w:val="clear" w:color="auto" w:fill="FF9800"/>
        </w:rPr>
        <w:t xml:space="preserve"> </w:t>
      </w:r>
      <w:r w:rsidRPr="002E7D99">
        <w:rPr>
          <w:b/>
        </w:rPr>
        <w:t xml:space="preserve"> Recopie et c</w:t>
      </w:r>
      <w:r w:rsidR="00780CF0">
        <w:rPr>
          <w:b/>
        </w:rPr>
        <w:t>omplète les mots avec le son [œ</w:t>
      </w:r>
      <w:r w:rsidRPr="002E7D99">
        <w:rPr>
          <w:b/>
        </w:rPr>
        <w:t xml:space="preserve">r]. 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2E7D99">
        <w:t xml:space="preserve">De quelle coul..... est la robe de ta s.... ? 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240" w:after="180" w:line="360" w:lineRule="auto"/>
        <w:ind w:left="244" w:hanging="244"/>
        <w:jc w:val="both"/>
      </w:pPr>
      <w:r w:rsidRPr="002E7D99">
        <w:t>Les spectat.... applaudissent en ch.... le numéro de ce prestidigitat.... .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480" w:after="240" w:line="360" w:lineRule="auto"/>
        <w:ind w:left="244" w:hanging="244"/>
        <w:jc w:val="both"/>
      </w:pPr>
      <w:r w:rsidRPr="002E7D99">
        <w:t>Tu as le vertige ! Monter à cette haut.... te donne mal au c.... .</w:t>
      </w:r>
    </w:p>
    <w:p w:rsidR="001C4842" w:rsidRPr="002E7D99" w:rsidRDefault="001C4842" w:rsidP="001C4842">
      <w:pPr>
        <w:pStyle w:val="Paragraphedeliste"/>
        <w:numPr>
          <w:ilvl w:val="0"/>
          <w:numId w:val="25"/>
        </w:numPr>
        <w:spacing w:before="480" w:after="240" w:line="360" w:lineRule="auto"/>
        <w:ind w:left="244" w:hanging="244"/>
        <w:jc w:val="both"/>
      </w:pPr>
      <w:r w:rsidRPr="002E7D99">
        <w:t>Nous sentons dans la cuisine une bonne od.... de pain grillé et de b.....  fondu.</w:t>
      </w:r>
    </w:p>
    <w:p w:rsidR="000C3EBB" w:rsidRPr="00427958" w:rsidRDefault="001C4842" w:rsidP="001C4842">
      <w:pPr>
        <w:pStyle w:val="Paragraphedeliste"/>
        <w:numPr>
          <w:ilvl w:val="0"/>
          <w:numId w:val="25"/>
        </w:numPr>
        <w:spacing w:before="480" w:after="240" w:line="360" w:lineRule="auto"/>
        <w:ind w:left="244" w:hanging="244"/>
        <w:jc w:val="both"/>
      </w:pPr>
      <w:r w:rsidRPr="002E7D99">
        <w:t>Le pêch.... a accroché un l.... à son hameçon.</w:t>
      </w:r>
    </w:p>
    <w:sectPr w:rsidR="000C3EBB" w:rsidRPr="00427958" w:rsidSect="00612F25">
      <w:footerReference w:type="default" r:id="rId9"/>
      <w:footerReference w:type="firs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770" w:rsidRDefault="00B30770">
      <w:pPr>
        <w:spacing w:after="0" w:line="240" w:lineRule="auto"/>
      </w:pPr>
      <w:r>
        <w:separator/>
      </w:r>
    </w:p>
  </w:endnote>
  <w:endnote w:type="continuationSeparator" w:id="0">
    <w:p w:rsidR="00B30770" w:rsidRDefault="00B3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188" w:rsidRDefault="00F51188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1E7C7DF2" wp14:editId="28F86197">
          <wp:simplePos x="0" y="0"/>
          <wp:positionH relativeFrom="margin">
            <wp:posOffset>89671</wp:posOffset>
          </wp:positionH>
          <wp:positionV relativeFrom="bottomMargin">
            <wp:posOffset>179882</wp:posOffset>
          </wp:positionV>
          <wp:extent cx="469900" cy="478790"/>
          <wp:effectExtent l="0" t="0" r="6350" b="0"/>
          <wp:wrapSquare wrapText="bothSides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900" cy="4787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anchor>
      </w:drawing>
    </w:r>
    <w:sdt>
      <w:sdtPr>
        <w:id w:val="-145978835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sdtContent>
    </w:sdt>
  </w:p>
  <w:p w:rsidR="00F51188" w:rsidRDefault="00F5118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70479267"/>
      <w:docPartObj>
        <w:docPartGallery w:val="Page Numbers (Bottom of Page)"/>
        <w:docPartUnique/>
      </w:docPartObj>
    </w:sdtPr>
    <w:sdtEndPr/>
    <w:sdtContent>
      <w:p w:rsidR="00F51188" w:rsidRDefault="00F5118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9504" behindDoc="0" locked="0" layoutInCell="1" allowOverlap="1" wp14:anchorId="072C447E" wp14:editId="484C4521">
              <wp:simplePos x="0" y="0"/>
              <wp:positionH relativeFrom="margin">
                <wp:posOffset>108857</wp:posOffset>
              </wp:positionH>
              <wp:positionV relativeFrom="bottomMargin">
                <wp:posOffset>271236</wp:posOffset>
              </wp:positionV>
              <wp:extent cx="469900" cy="478790"/>
              <wp:effectExtent l="0" t="0" r="6350" b="0"/>
              <wp:wrapSquare wrapText="bothSides"/>
              <wp:docPr id="4" name="Image 4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FE30E0">
          <w:rPr>
            <w:noProof/>
          </w:rPr>
          <w:t>1</w:t>
        </w:r>
        <w:r>
          <w:fldChar w:fldCharType="end"/>
        </w:r>
      </w:p>
    </w:sdtContent>
  </w:sdt>
  <w:p w:rsidR="00F51188" w:rsidRDefault="00F5118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4531175"/>
      <w:docPartObj>
        <w:docPartGallery w:val="Page Numbers (Bottom of Page)"/>
        <w:docPartUnique/>
      </w:docPartObj>
    </w:sdtPr>
    <w:sdtEndPr/>
    <w:sdtContent>
      <w:p w:rsidR="00427958" w:rsidRDefault="00427958">
        <w:pPr>
          <w:pStyle w:val="Pieddepage"/>
          <w:jc w:val="right"/>
        </w:pPr>
        <w:r>
          <w:rPr>
            <w:noProof/>
            <w:lang w:eastAsia="fr-FR"/>
          </w:rPr>
          <w:drawing>
            <wp:anchor distT="0" distB="0" distL="114300" distR="114300" simplePos="0" relativeHeight="251665408" behindDoc="1" locked="0" layoutInCell="1" allowOverlap="1" wp14:anchorId="17233858" wp14:editId="3D355153">
              <wp:simplePos x="0" y="0"/>
              <wp:positionH relativeFrom="margin">
                <wp:align>left</wp:align>
              </wp:positionH>
              <wp:positionV relativeFrom="paragraph">
                <wp:posOffset>10160</wp:posOffset>
              </wp:positionV>
              <wp:extent cx="469900" cy="478790"/>
              <wp:effectExtent l="0" t="0" r="6350" b="0"/>
              <wp:wrapTight wrapText="bothSides">
                <wp:wrapPolygon edited="0">
                  <wp:start x="7881" y="0"/>
                  <wp:lineTo x="1751" y="2578"/>
                  <wp:lineTo x="0" y="14610"/>
                  <wp:lineTo x="0" y="20626"/>
                  <wp:lineTo x="21016" y="20626"/>
                  <wp:lineTo x="21016" y="15469"/>
                  <wp:lineTo x="19265" y="1719"/>
                  <wp:lineTo x="13135" y="0"/>
                  <wp:lineTo x="7881" y="0"/>
                </wp:wrapPolygon>
              </wp:wrapTight>
              <wp:docPr id="1" name="Image 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age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69900" cy="4787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80CF0">
          <w:rPr>
            <w:noProof/>
          </w:rPr>
          <w:t>2</w:t>
        </w:r>
        <w:r>
          <w:fldChar w:fldCharType="end"/>
        </w:r>
      </w:p>
    </w:sdtContent>
  </w:sdt>
  <w:p w:rsidR="0032131C" w:rsidRDefault="00B30770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21029499"/>
      <w:docPartObj>
        <w:docPartGallery w:val="Page Numbers (Bottom of Page)"/>
        <w:docPartUnique/>
      </w:docPartObj>
    </w:sdtPr>
    <w:sdtEndPr/>
    <w:sdtContent>
      <w:p w:rsidR="0032131C" w:rsidRDefault="00B30770">
        <w:pPr>
          <w:pStyle w:val="Pieddepage"/>
          <w:jc w:val="right"/>
        </w:pPr>
      </w:p>
    </w:sdtContent>
  </w:sdt>
  <w:p w:rsidR="0032131C" w:rsidRDefault="00B3077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770" w:rsidRDefault="00B30770">
      <w:pPr>
        <w:spacing w:after="0" w:line="240" w:lineRule="auto"/>
      </w:pPr>
      <w:r>
        <w:separator/>
      </w:r>
    </w:p>
  </w:footnote>
  <w:footnote w:type="continuationSeparator" w:id="0">
    <w:p w:rsidR="00B30770" w:rsidRDefault="00B307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1509E"/>
    <w:multiLevelType w:val="hybridMultilevel"/>
    <w:tmpl w:val="1A22CD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E2070"/>
    <w:multiLevelType w:val="hybridMultilevel"/>
    <w:tmpl w:val="33B8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60BC6"/>
    <w:multiLevelType w:val="hybridMultilevel"/>
    <w:tmpl w:val="A0D211D2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34039F7"/>
    <w:multiLevelType w:val="hybridMultilevel"/>
    <w:tmpl w:val="152A2B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7F0"/>
    <w:multiLevelType w:val="hybridMultilevel"/>
    <w:tmpl w:val="A2FE6A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154E9"/>
    <w:multiLevelType w:val="hybridMultilevel"/>
    <w:tmpl w:val="648268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283E"/>
    <w:multiLevelType w:val="hybridMultilevel"/>
    <w:tmpl w:val="FDEE24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16070"/>
    <w:multiLevelType w:val="hybridMultilevel"/>
    <w:tmpl w:val="06E00A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590329"/>
    <w:multiLevelType w:val="hybridMultilevel"/>
    <w:tmpl w:val="F8B6F2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6E0A86"/>
    <w:multiLevelType w:val="hybridMultilevel"/>
    <w:tmpl w:val="D898EC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C95D9E"/>
    <w:multiLevelType w:val="hybridMultilevel"/>
    <w:tmpl w:val="92D22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A1521"/>
    <w:multiLevelType w:val="hybridMultilevel"/>
    <w:tmpl w:val="83BC44CA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3CA24CE1"/>
    <w:multiLevelType w:val="hybridMultilevel"/>
    <w:tmpl w:val="1E40C7B0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41953DE7"/>
    <w:multiLevelType w:val="hybridMultilevel"/>
    <w:tmpl w:val="FFC6D7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5E3199"/>
    <w:multiLevelType w:val="hybridMultilevel"/>
    <w:tmpl w:val="DC5690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4B06F8"/>
    <w:multiLevelType w:val="hybridMultilevel"/>
    <w:tmpl w:val="FD52F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9A48D0"/>
    <w:multiLevelType w:val="hybridMultilevel"/>
    <w:tmpl w:val="3780B7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6700AD"/>
    <w:multiLevelType w:val="hybridMultilevel"/>
    <w:tmpl w:val="4AA4F6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C7437"/>
    <w:multiLevelType w:val="hybridMultilevel"/>
    <w:tmpl w:val="6672785E"/>
    <w:lvl w:ilvl="0" w:tplc="04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FD0731"/>
    <w:multiLevelType w:val="hybridMultilevel"/>
    <w:tmpl w:val="FD2883C2"/>
    <w:lvl w:ilvl="0" w:tplc="65969C9A">
      <w:start w:val="2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16BE6"/>
    <w:multiLevelType w:val="hybridMultilevel"/>
    <w:tmpl w:val="62327838"/>
    <w:lvl w:ilvl="0" w:tplc="040C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21" w15:restartNumberingAfterBreak="0">
    <w:nsid w:val="78841F9F"/>
    <w:multiLevelType w:val="hybridMultilevel"/>
    <w:tmpl w:val="AA04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7190F"/>
    <w:multiLevelType w:val="hybridMultilevel"/>
    <w:tmpl w:val="0582B8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E3B06"/>
    <w:multiLevelType w:val="hybridMultilevel"/>
    <w:tmpl w:val="082CD2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5A60D7"/>
    <w:multiLevelType w:val="hybridMultilevel"/>
    <w:tmpl w:val="70C6D8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</w:num>
  <w:num w:numId="3">
    <w:abstractNumId w:val="11"/>
  </w:num>
  <w:num w:numId="4">
    <w:abstractNumId w:val="20"/>
  </w:num>
  <w:num w:numId="5">
    <w:abstractNumId w:val="16"/>
  </w:num>
  <w:num w:numId="6">
    <w:abstractNumId w:val="10"/>
  </w:num>
  <w:num w:numId="7">
    <w:abstractNumId w:val="19"/>
  </w:num>
  <w:num w:numId="8">
    <w:abstractNumId w:val="15"/>
  </w:num>
  <w:num w:numId="9">
    <w:abstractNumId w:val="12"/>
  </w:num>
  <w:num w:numId="10">
    <w:abstractNumId w:val="22"/>
  </w:num>
  <w:num w:numId="11">
    <w:abstractNumId w:val="1"/>
  </w:num>
  <w:num w:numId="12">
    <w:abstractNumId w:val="8"/>
  </w:num>
  <w:num w:numId="13">
    <w:abstractNumId w:val="21"/>
  </w:num>
  <w:num w:numId="14">
    <w:abstractNumId w:val="2"/>
  </w:num>
  <w:num w:numId="15">
    <w:abstractNumId w:val="23"/>
  </w:num>
  <w:num w:numId="16">
    <w:abstractNumId w:val="7"/>
  </w:num>
  <w:num w:numId="17">
    <w:abstractNumId w:val="13"/>
  </w:num>
  <w:num w:numId="18">
    <w:abstractNumId w:val="3"/>
  </w:num>
  <w:num w:numId="19">
    <w:abstractNumId w:val="9"/>
  </w:num>
  <w:num w:numId="20">
    <w:abstractNumId w:val="0"/>
  </w:num>
  <w:num w:numId="21">
    <w:abstractNumId w:val="4"/>
  </w:num>
  <w:num w:numId="22">
    <w:abstractNumId w:val="17"/>
  </w:num>
  <w:num w:numId="23">
    <w:abstractNumId w:val="6"/>
  </w:num>
  <w:num w:numId="24">
    <w:abstractNumId w:val="5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D0D"/>
    <w:rsid w:val="00006AFA"/>
    <w:rsid w:val="00055CB9"/>
    <w:rsid w:val="000C3EBB"/>
    <w:rsid w:val="001C1BD0"/>
    <w:rsid w:val="001C4842"/>
    <w:rsid w:val="002011FE"/>
    <w:rsid w:val="00327989"/>
    <w:rsid w:val="0038688A"/>
    <w:rsid w:val="00427958"/>
    <w:rsid w:val="0050527E"/>
    <w:rsid w:val="00544DC6"/>
    <w:rsid w:val="00591681"/>
    <w:rsid w:val="005B0A64"/>
    <w:rsid w:val="00612F25"/>
    <w:rsid w:val="00677BC2"/>
    <w:rsid w:val="007441E5"/>
    <w:rsid w:val="0077742E"/>
    <w:rsid w:val="00780CF0"/>
    <w:rsid w:val="007C782E"/>
    <w:rsid w:val="00894C2A"/>
    <w:rsid w:val="008B31EF"/>
    <w:rsid w:val="008D6712"/>
    <w:rsid w:val="00992D0D"/>
    <w:rsid w:val="00AA6C2B"/>
    <w:rsid w:val="00B0781C"/>
    <w:rsid w:val="00B30770"/>
    <w:rsid w:val="00B760F4"/>
    <w:rsid w:val="00C059FC"/>
    <w:rsid w:val="00C127B7"/>
    <w:rsid w:val="00D819B5"/>
    <w:rsid w:val="00DE70E6"/>
    <w:rsid w:val="00F51188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A21F"/>
  <w15:chartTrackingRefBased/>
  <w15:docId w15:val="{755E043A-D04A-4ED9-AA6E-03CBBDBE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92D0D"/>
    <w:pPr>
      <w:spacing w:after="200" w:line="288" w:lineRule="auto"/>
    </w:pPr>
    <w:rPr>
      <w:rFonts w:eastAsiaTheme="minorEastAsia"/>
      <w:sz w:val="21"/>
      <w:szCs w:val="21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92D0D"/>
    <w:pPr>
      <w:keepNext/>
      <w:keepLines/>
      <w:spacing w:before="80" w:after="0" w:line="240" w:lineRule="auto"/>
      <w:outlineLvl w:val="1"/>
    </w:pPr>
    <w:rPr>
      <w:rFonts w:ascii="Gotham Rounded Bold" w:eastAsiaTheme="majorEastAsia" w:hAnsi="Gotham Rounded Bold" w:cstheme="majorBidi"/>
      <w:color w:val="007CFF"/>
      <w:sz w:val="26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92D0D"/>
    <w:rPr>
      <w:rFonts w:ascii="Gotham Rounded Bold" w:eastAsiaTheme="majorEastAsia" w:hAnsi="Gotham Rounded Bold" w:cstheme="majorBidi"/>
      <w:color w:val="007CFF"/>
      <w:sz w:val="26"/>
      <w:szCs w:val="28"/>
    </w:rPr>
  </w:style>
  <w:style w:type="paragraph" w:styleId="Pieddepage">
    <w:name w:val="footer"/>
    <w:basedOn w:val="Normal"/>
    <w:link w:val="PieddepageCar"/>
    <w:uiPriority w:val="99"/>
    <w:unhideWhenUsed/>
    <w:rsid w:val="00992D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92D0D"/>
    <w:rPr>
      <w:rFonts w:eastAsiaTheme="minorEastAsia"/>
      <w:sz w:val="21"/>
      <w:szCs w:val="21"/>
    </w:rPr>
  </w:style>
  <w:style w:type="paragraph" w:styleId="Paragraphedeliste">
    <w:name w:val="List Paragraph"/>
    <w:basedOn w:val="Normal"/>
    <w:uiPriority w:val="34"/>
    <w:qFormat/>
    <w:rsid w:val="00992D0D"/>
    <w:pPr>
      <w:ind w:left="720"/>
      <w:contextualSpacing/>
    </w:pPr>
  </w:style>
  <w:style w:type="paragraph" w:styleId="Sansinterligne">
    <w:name w:val="No Spacing"/>
    <w:aliases w:val="Faux titre"/>
    <w:link w:val="SansinterligneCar"/>
    <w:uiPriority w:val="1"/>
    <w:qFormat/>
    <w:rsid w:val="00992D0D"/>
    <w:pPr>
      <w:spacing w:after="0" w:line="240" w:lineRule="auto"/>
    </w:pPr>
    <w:rPr>
      <w:rFonts w:eastAsiaTheme="minorEastAsia"/>
      <w:sz w:val="21"/>
      <w:szCs w:val="21"/>
    </w:rPr>
  </w:style>
  <w:style w:type="character" w:customStyle="1" w:styleId="SansinterligneCar">
    <w:name w:val="Sans interligne Car"/>
    <w:aliases w:val="Faux titre Car"/>
    <w:basedOn w:val="Policepardfaut"/>
    <w:link w:val="Sansinterligne"/>
    <w:uiPriority w:val="1"/>
    <w:rsid w:val="00992D0D"/>
    <w:rPr>
      <w:rFonts w:eastAsiaTheme="minorEastAsia"/>
      <w:sz w:val="21"/>
      <w:szCs w:val="21"/>
    </w:rPr>
  </w:style>
  <w:style w:type="paragraph" w:styleId="En-tte">
    <w:name w:val="header"/>
    <w:basedOn w:val="Normal"/>
    <w:link w:val="En-tteCar"/>
    <w:uiPriority w:val="99"/>
    <w:unhideWhenUsed/>
    <w:rsid w:val="005B0A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0A64"/>
    <w:rPr>
      <w:rFonts w:eastAsiaTheme="minorEastAsia"/>
      <w:sz w:val="21"/>
      <w:szCs w:val="21"/>
    </w:rPr>
  </w:style>
  <w:style w:type="table" w:styleId="Grilledutableau">
    <w:name w:val="Table Grid"/>
    <w:basedOn w:val="TableauNormal"/>
    <w:uiPriority w:val="39"/>
    <w:rsid w:val="008D6712"/>
    <w:pPr>
      <w:spacing w:after="0" w:line="240" w:lineRule="auto"/>
    </w:pPr>
    <w:rPr>
      <w:rFonts w:eastAsia="MS Minch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Policepardfaut"/>
    <w:rsid w:val="00777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Assistante</dc:creator>
  <cp:keywords/>
  <dc:description/>
  <cp:lastModifiedBy>Assistante</cp:lastModifiedBy>
  <cp:revision>5</cp:revision>
  <cp:lastPrinted>2017-09-29T14:03:00Z</cp:lastPrinted>
  <dcterms:created xsi:type="dcterms:W3CDTF">2018-03-07T14:14:00Z</dcterms:created>
  <dcterms:modified xsi:type="dcterms:W3CDTF">2018-03-15T11:08:00Z</dcterms:modified>
</cp:coreProperties>
</file>